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BD2" w14:textId="69D6E400" w:rsidR="00E00973" w:rsidRDefault="00B00623" w:rsidP="00B0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&amp; Note: A Refreshing Approach to Close Reading</w:t>
      </w:r>
    </w:p>
    <w:p w14:paraId="73F5C630" w14:textId="4EAA827F" w:rsidR="00B00623" w:rsidRDefault="00B00623" w:rsidP="00B0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Free Resources</w:t>
      </w:r>
    </w:p>
    <w:p w14:paraId="7E5D30BA" w14:textId="582353AB" w:rsidR="00B00623" w:rsidRDefault="00B00623" w:rsidP="00B0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A9F3" w14:textId="51E1A380" w:rsidR="00B00623" w:rsidRPr="00B00623" w:rsidRDefault="00010BA6" w:rsidP="00B0062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00623" w:rsidRPr="00B00623">
          <w:rPr>
            <w:rStyle w:val="Hyperlink"/>
            <w:rFonts w:ascii="Times New Roman" w:hAnsi="Times New Roman" w:cs="Times New Roman"/>
            <w:sz w:val="24"/>
            <w:szCs w:val="24"/>
          </w:rPr>
          <w:t>https://www.hmhco.com/blog/notice-and-note-signposts-in-reading</w:t>
        </w:r>
      </w:hyperlink>
    </w:p>
    <w:p w14:paraId="1B38DBC8" w14:textId="5013CFEF" w:rsidR="00B00623" w:rsidRPr="00B00623" w:rsidRDefault="00B00623" w:rsidP="00B00623">
      <w:pPr>
        <w:rPr>
          <w:rFonts w:ascii="Times New Roman" w:hAnsi="Times New Roman" w:cs="Times New Roman"/>
          <w:sz w:val="24"/>
          <w:szCs w:val="24"/>
        </w:rPr>
      </w:pPr>
    </w:p>
    <w:p w14:paraId="231CEAB4" w14:textId="322D499B" w:rsidR="00B00623" w:rsidRPr="00B00623" w:rsidRDefault="00010BA6" w:rsidP="00B00623">
      <w:hyperlink r:id="rId7" w:history="1">
        <w:r w:rsidR="00B00623" w:rsidRPr="00B00623">
          <w:rPr>
            <w:rStyle w:val="Hyperlink"/>
          </w:rPr>
          <w:t>https://www.heinemann.com/shared/onlineresources/e04693/noticenote_sample.pdfann.com)</w:t>
        </w:r>
      </w:hyperlink>
    </w:p>
    <w:p w14:paraId="12D07AA1" w14:textId="4088BF2D" w:rsidR="00B00623" w:rsidRPr="00B00623" w:rsidRDefault="00B00623" w:rsidP="00B00623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</w:p>
    <w:p w14:paraId="591AF724" w14:textId="764EE8B6" w:rsidR="00B00623" w:rsidRPr="00B00623" w:rsidRDefault="00010BA6" w:rsidP="00B00623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  <w:hyperlink r:id="rId8" w:history="1">
        <w:r w:rsidR="00B00623" w:rsidRPr="00B00623">
          <w:rPr>
            <w:rStyle w:val="Hyperlink"/>
            <w:rFonts w:ascii="Times New Roman" w:hAnsi="Times New Roman" w:cs="Times New Roman"/>
            <w:sz w:val="24"/>
            <w:szCs w:val="24"/>
          </w:rPr>
          <w:t>https://s3.amazonaws.com/prod-hmhco-vmg-craftcms-public/signposts1.pdf</w:t>
        </w:r>
      </w:hyperlink>
    </w:p>
    <w:p w14:paraId="52AF2DD1" w14:textId="63A40496" w:rsidR="00B00623" w:rsidRPr="00B00623" w:rsidRDefault="00B00623" w:rsidP="00B00623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</w:p>
    <w:p w14:paraId="2650D18D" w14:textId="2AD7FFC5" w:rsidR="00B00623" w:rsidRPr="00B00623" w:rsidRDefault="00010BA6" w:rsidP="00B00623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 w:rsidR="00B00623" w:rsidRPr="00B00623">
          <w:rPr>
            <w:rStyle w:val="Hyperlink"/>
            <w:rFonts w:ascii="Times New Roman" w:hAnsi="Times New Roman" w:cs="Times New Roman"/>
            <w:sz w:val="24"/>
            <w:szCs w:val="24"/>
          </w:rPr>
          <w:t>https://www.louisianabelieves.com/docs/default-source/teacher-toolbox-resources/notice-and-notepost-signs.pdf</w:t>
        </w:r>
      </w:hyperlink>
    </w:p>
    <w:p w14:paraId="7D0AD654" w14:textId="77777777" w:rsidR="00B00623" w:rsidRPr="00B00623" w:rsidRDefault="00B00623" w:rsidP="00B00623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</w:p>
    <w:sectPr w:rsidR="00B00623" w:rsidRPr="00B0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6B45" w14:textId="77777777" w:rsidR="00010BA6" w:rsidRDefault="00010BA6" w:rsidP="00B00623">
      <w:pPr>
        <w:spacing w:after="0" w:line="240" w:lineRule="auto"/>
      </w:pPr>
      <w:r>
        <w:separator/>
      </w:r>
    </w:p>
  </w:endnote>
  <w:endnote w:type="continuationSeparator" w:id="0">
    <w:p w14:paraId="1C32A283" w14:textId="77777777" w:rsidR="00010BA6" w:rsidRDefault="00010BA6" w:rsidP="00B0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406F" w14:textId="77777777" w:rsidR="00010BA6" w:rsidRDefault="00010BA6" w:rsidP="00B00623">
      <w:pPr>
        <w:spacing w:after="0" w:line="240" w:lineRule="auto"/>
      </w:pPr>
      <w:r>
        <w:separator/>
      </w:r>
    </w:p>
  </w:footnote>
  <w:footnote w:type="continuationSeparator" w:id="0">
    <w:p w14:paraId="38E00EE2" w14:textId="77777777" w:rsidR="00010BA6" w:rsidRDefault="00010BA6" w:rsidP="00B00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23"/>
    <w:rsid w:val="00010BA6"/>
    <w:rsid w:val="007315BF"/>
    <w:rsid w:val="00B00623"/>
    <w:rsid w:val="00E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69829"/>
  <w15:chartTrackingRefBased/>
  <w15:docId w15:val="{ABE235AE-D440-415B-B3FF-8ABD0A44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6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prod-hmhco-vmg-craftcms-public/signposts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inemann.com/shared/onlineresources/e04693/noticenote_sample.pdfann.com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mhco.com/blog/notice-and-note-signposts-in-read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ouisianabelieves.com/docs/default-source/teacher-toolbox-resources/notice-and-notepost-sig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Briana Stewart</cp:lastModifiedBy>
  <cp:revision>2</cp:revision>
  <dcterms:created xsi:type="dcterms:W3CDTF">2021-11-30T22:55:00Z</dcterms:created>
  <dcterms:modified xsi:type="dcterms:W3CDTF">2021-11-30T22:55:00Z</dcterms:modified>
</cp:coreProperties>
</file>